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70906a042559d661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8846a042559d6bf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50396a042559d6c43"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35306a042559d6c99"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2876a042559d6d2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2506a042559d6dd4"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1636a042559d6e13"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4196a042559d6e67"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69806a042559d6ea0"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8926a042559d6f2c"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22494">
    <w:multiLevelType w:val="hybridMultilevel"/>
    <w:lvl w:ilvl="0" w:tplc="40266177">
      <w:start w:val="1"/>
      <w:numFmt w:val="decimal"/>
      <w:lvlText w:val="%1."/>
      <w:lvlJc w:val="left"/>
      <w:pPr>
        <w:ind w:left="720" w:hanging="360"/>
      </w:pPr>
    </w:lvl>
    <w:lvl w:ilvl="1" w:tplc="40266177" w:tentative="1">
      <w:start w:val="1"/>
      <w:numFmt w:val="lowerLetter"/>
      <w:lvlText w:val="%2."/>
      <w:lvlJc w:val="left"/>
      <w:pPr>
        <w:ind w:left="1440" w:hanging="360"/>
      </w:pPr>
    </w:lvl>
    <w:lvl w:ilvl="2" w:tplc="40266177" w:tentative="1">
      <w:start w:val="1"/>
      <w:numFmt w:val="lowerRoman"/>
      <w:lvlText w:val="%3."/>
      <w:lvlJc w:val="right"/>
      <w:pPr>
        <w:ind w:left="2160" w:hanging="180"/>
      </w:pPr>
    </w:lvl>
    <w:lvl w:ilvl="3" w:tplc="40266177" w:tentative="1">
      <w:start w:val="1"/>
      <w:numFmt w:val="decimal"/>
      <w:lvlText w:val="%4."/>
      <w:lvlJc w:val="left"/>
      <w:pPr>
        <w:ind w:left="2880" w:hanging="360"/>
      </w:pPr>
    </w:lvl>
    <w:lvl w:ilvl="4" w:tplc="40266177" w:tentative="1">
      <w:start w:val="1"/>
      <w:numFmt w:val="lowerLetter"/>
      <w:lvlText w:val="%5."/>
      <w:lvlJc w:val="left"/>
      <w:pPr>
        <w:ind w:left="3600" w:hanging="360"/>
      </w:pPr>
    </w:lvl>
    <w:lvl w:ilvl="5" w:tplc="40266177" w:tentative="1">
      <w:start w:val="1"/>
      <w:numFmt w:val="lowerRoman"/>
      <w:lvlText w:val="%6."/>
      <w:lvlJc w:val="right"/>
      <w:pPr>
        <w:ind w:left="4320" w:hanging="180"/>
      </w:pPr>
    </w:lvl>
    <w:lvl w:ilvl="6" w:tplc="40266177" w:tentative="1">
      <w:start w:val="1"/>
      <w:numFmt w:val="decimal"/>
      <w:lvlText w:val="%7."/>
      <w:lvlJc w:val="left"/>
      <w:pPr>
        <w:ind w:left="5040" w:hanging="360"/>
      </w:pPr>
    </w:lvl>
    <w:lvl w:ilvl="7" w:tplc="40266177" w:tentative="1">
      <w:start w:val="1"/>
      <w:numFmt w:val="lowerLetter"/>
      <w:lvlText w:val="%8."/>
      <w:lvlJc w:val="left"/>
      <w:pPr>
        <w:ind w:left="5760" w:hanging="360"/>
      </w:pPr>
    </w:lvl>
    <w:lvl w:ilvl="8" w:tplc="40266177" w:tentative="1">
      <w:start w:val="1"/>
      <w:numFmt w:val="lowerRoman"/>
      <w:lvlText w:val="%9."/>
      <w:lvlJc w:val="right"/>
      <w:pPr>
        <w:ind w:left="6480" w:hanging="180"/>
      </w:pPr>
    </w:lvl>
  </w:abstractNum>
  <w:abstractNum w:abstractNumId="71922493">
    <w:multiLevelType w:val="hybridMultilevel"/>
    <w:lvl w:ilvl="0" w:tplc="36175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22493">
    <w:abstractNumId w:val="71922493"/>
  </w:num>
  <w:num w:numId="71922494">
    <w:abstractNumId w:val="719224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935396" Type="http://schemas.microsoft.com/office/2011/relationships/commentsExtended" Target="commentsExtended.xml"/><Relationship Id="rId70906a042559d6616" Type="http://schemas.openxmlformats.org/officeDocument/2006/relationships/hyperlink" Target="https://gd.eppo.int/" TargetMode="External"/><Relationship Id="rId18846a042559d6bf0" Type="http://schemas.openxmlformats.org/officeDocument/2006/relationships/hyperlink" Target="https://www.aaltjesschema.nl/Home.aspx" TargetMode="External"/><Relationship Id="rId50396a042559d6c43" Type="http://schemas.openxmlformats.org/officeDocument/2006/relationships/hyperlink" Target="https://bpp.oregonstate.edu/pratylenchus-oregon-crops" TargetMode="External"/><Relationship Id="rId35306a042559d6c99" Type="http://schemas.openxmlformats.org/officeDocument/2006/relationships/hyperlink" Target="https://doi.org/10.19084/rca.28749" TargetMode="External"/><Relationship Id="rId82876a042559d6d26" Type="http://schemas.openxmlformats.org/officeDocument/2006/relationships/hyperlink" Target="https://doi.org/10.1163/1568541044038632" TargetMode="External"/><Relationship Id="rId62506a042559d6dd4" Type="http://schemas.openxmlformats.org/officeDocument/2006/relationships/hyperlink" Target="https://doi.org/10.3390/agriculture14040582" TargetMode="External"/><Relationship Id="rId31636a042559d6e13" Type="http://schemas.openxmlformats.org/officeDocument/2006/relationships/hyperlink" Target="http://nemaplex.ucdavis.edu/" TargetMode="External"/><Relationship Id="rId94196a042559d6e67" Type="http://schemas.openxmlformats.org/officeDocument/2006/relationships/hyperlink" Target="https://bpp.oregonstate.edu/sites/agscid7/files/plant-parasitic-damage-levels-for-oregon-nursery-crops.pdf" TargetMode="External"/><Relationship Id="rId69806a042559d6ea0" Type="http://schemas.openxmlformats.org/officeDocument/2006/relationships/hyperlink" Target="https://plantwiseplusknowledgebank.org/doi/full/10.1079/pwkb.species.43900" TargetMode="External"/><Relationship Id="rId58926a042559d6f2c"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