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Pseudomonas avellanae PSDMAL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Corylus avellana (CYLAV)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261393">
    <w:multiLevelType w:val="hybridMultilevel"/>
    <w:lvl w:ilvl="0" w:tplc="85224069">
      <w:start w:val="1"/>
      <w:numFmt w:val="decimal"/>
      <w:lvlText w:val="%1."/>
      <w:lvlJc w:val="left"/>
      <w:pPr>
        <w:ind w:left="720" w:hanging="360"/>
      </w:pPr>
    </w:lvl>
    <w:lvl w:ilvl="1" w:tplc="85224069" w:tentative="1">
      <w:start w:val="1"/>
      <w:numFmt w:val="lowerLetter"/>
      <w:lvlText w:val="%2."/>
      <w:lvlJc w:val="left"/>
      <w:pPr>
        <w:ind w:left="1440" w:hanging="360"/>
      </w:pPr>
    </w:lvl>
    <w:lvl w:ilvl="2" w:tplc="85224069" w:tentative="1">
      <w:start w:val="1"/>
      <w:numFmt w:val="lowerRoman"/>
      <w:lvlText w:val="%3."/>
      <w:lvlJc w:val="right"/>
      <w:pPr>
        <w:ind w:left="2160" w:hanging="180"/>
      </w:pPr>
    </w:lvl>
    <w:lvl w:ilvl="3" w:tplc="85224069" w:tentative="1">
      <w:start w:val="1"/>
      <w:numFmt w:val="decimal"/>
      <w:lvlText w:val="%4."/>
      <w:lvlJc w:val="left"/>
      <w:pPr>
        <w:ind w:left="2880" w:hanging="360"/>
      </w:pPr>
    </w:lvl>
    <w:lvl w:ilvl="4" w:tplc="85224069" w:tentative="1">
      <w:start w:val="1"/>
      <w:numFmt w:val="lowerLetter"/>
      <w:lvlText w:val="%5."/>
      <w:lvlJc w:val="left"/>
      <w:pPr>
        <w:ind w:left="3600" w:hanging="360"/>
      </w:pPr>
    </w:lvl>
    <w:lvl w:ilvl="5" w:tplc="85224069" w:tentative="1">
      <w:start w:val="1"/>
      <w:numFmt w:val="lowerRoman"/>
      <w:lvlText w:val="%6."/>
      <w:lvlJc w:val="right"/>
      <w:pPr>
        <w:ind w:left="4320" w:hanging="180"/>
      </w:pPr>
    </w:lvl>
    <w:lvl w:ilvl="6" w:tplc="85224069" w:tentative="1">
      <w:start w:val="1"/>
      <w:numFmt w:val="decimal"/>
      <w:lvlText w:val="%7."/>
      <w:lvlJc w:val="left"/>
      <w:pPr>
        <w:ind w:left="5040" w:hanging="360"/>
      </w:pPr>
    </w:lvl>
    <w:lvl w:ilvl="7" w:tplc="85224069" w:tentative="1">
      <w:start w:val="1"/>
      <w:numFmt w:val="lowerLetter"/>
      <w:lvlText w:val="%8."/>
      <w:lvlJc w:val="left"/>
      <w:pPr>
        <w:ind w:left="5760" w:hanging="360"/>
      </w:pPr>
    </w:lvl>
    <w:lvl w:ilvl="8" w:tplc="852240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261392">
    <w:multiLevelType w:val="hybridMultilevel"/>
    <w:lvl w:ilvl="0" w:tplc="963865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261392">
    <w:abstractNumId w:val="99261392"/>
  </w:num>
  <w:num w:numId="99261393">
    <w:abstractNumId w:val="992613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6715445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