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Chondrostereum purpureum STERPU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Juglans regia (IUGRE)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058528">
    <w:multiLevelType w:val="hybridMultilevel"/>
    <w:lvl w:ilvl="0" w:tplc="83059791">
      <w:start w:val="1"/>
      <w:numFmt w:val="decimal"/>
      <w:lvlText w:val="%1."/>
      <w:lvlJc w:val="left"/>
      <w:pPr>
        <w:ind w:left="720" w:hanging="360"/>
      </w:pPr>
    </w:lvl>
    <w:lvl w:ilvl="1" w:tplc="83059791" w:tentative="1">
      <w:start w:val="1"/>
      <w:numFmt w:val="lowerLetter"/>
      <w:lvlText w:val="%2."/>
      <w:lvlJc w:val="left"/>
      <w:pPr>
        <w:ind w:left="1440" w:hanging="360"/>
      </w:pPr>
    </w:lvl>
    <w:lvl w:ilvl="2" w:tplc="83059791" w:tentative="1">
      <w:start w:val="1"/>
      <w:numFmt w:val="lowerRoman"/>
      <w:lvlText w:val="%3."/>
      <w:lvlJc w:val="right"/>
      <w:pPr>
        <w:ind w:left="2160" w:hanging="180"/>
      </w:pPr>
    </w:lvl>
    <w:lvl w:ilvl="3" w:tplc="83059791" w:tentative="1">
      <w:start w:val="1"/>
      <w:numFmt w:val="decimal"/>
      <w:lvlText w:val="%4."/>
      <w:lvlJc w:val="left"/>
      <w:pPr>
        <w:ind w:left="2880" w:hanging="360"/>
      </w:pPr>
    </w:lvl>
    <w:lvl w:ilvl="4" w:tplc="83059791" w:tentative="1">
      <w:start w:val="1"/>
      <w:numFmt w:val="lowerLetter"/>
      <w:lvlText w:val="%5."/>
      <w:lvlJc w:val="left"/>
      <w:pPr>
        <w:ind w:left="3600" w:hanging="360"/>
      </w:pPr>
    </w:lvl>
    <w:lvl w:ilvl="5" w:tplc="83059791" w:tentative="1">
      <w:start w:val="1"/>
      <w:numFmt w:val="lowerRoman"/>
      <w:lvlText w:val="%6."/>
      <w:lvlJc w:val="right"/>
      <w:pPr>
        <w:ind w:left="4320" w:hanging="180"/>
      </w:pPr>
    </w:lvl>
    <w:lvl w:ilvl="6" w:tplc="83059791" w:tentative="1">
      <w:start w:val="1"/>
      <w:numFmt w:val="decimal"/>
      <w:lvlText w:val="%7."/>
      <w:lvlJc w:val="left"/>
      <w:pPr>
        <w:ind w:left="5040" w:hanging="360"/>
      </w:pPr>
    </w:lvl>
    <w:lvl w:ilvl="7" w:tplc="83059791" w:tentative="1">
      <w:start w:val="1"/>
      <w:numFmt w:val="lowerLetter"/>
      <w:lvlText w:val="%8."/>
      <w:lvlJc w:val="left"/>
      <w:pPr>
        <w:ind w:left="5760" w:hanging="360"/>
      </w:pPr>
    </w:lvl>
    <w:lvl w:ilvl="8" w:tplc="8305979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58527">
    <w:multiLevelType w:val="hybridMultilevel"/>
    <w:lvl w:ilvl="0" w:tplc="705504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058527">
    <w:abstractNumId w:val="14058527"/>
  </w:num>
  <w:num w:numId="14058528">
    <w:abstractNumId w:val="140585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905210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